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5E7F8639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FCDB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7EB62C7C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4E2A37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2DD58D3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6DCF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861E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90CC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5366E4EC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D27A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F20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1DF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519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5BFB8141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90E1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93A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3A93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F45E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65102B5B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A82E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D1ED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574D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09927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4B88B961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C391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25C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E93D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9A62C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5F0B3D82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9E72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08FBE149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975DF2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1FE753A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4056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FA692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5EF5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4D4395D1" w14:textId="77777777" w:rsidR="0025142B" w:rsidRPr="006A5A32" w:rsidRDefault="001154C3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D3FAB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34D75ADA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015F18F3" w14:textId="77777777" w:rsidTr="00C77E57">
        <w:trPr>
          <w:trHeight w:val="148"/>
        </w:trPr>
        <w:tc>
          <w:tcPr>
            <w:tcW w:w="645" w:type="dxa"/>
          </w:tcPr>
          <w:p w14:paraId="44C53490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5C7E4A35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3F1C18C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1C9B0016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14097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11639C6F" w14:textId="77777777" w:rsidTr="00C77E57">
        <w:trPr>
          <w:trHeight w:val="267"/>
        </w:trPr>
        <w:tc>
          <w:tcPr>
            <w:tcW w:w="645" w:type="dxa"/>
          </w:tcPr>
          <w:p w14:paraId="384CC44C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74135CEB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Fireplace Stone &amp; Patio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25E0895A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3201FD6A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5/28/2025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77FE4A88" w14:textId="77777777" w:rsidTr="00B004C9">
        <w:trPr>
          <w:trHeight w:val="360"/>
        </w:trPr>
        <w:tc>
          <w:tcPr>
            <w:tcW w:w="645" w:type="dxa"/>
          </w:tcPr>
          <w:p w14:paraId="35750865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65CFDBC3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PO Box 45506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22EB635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0510FE74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0143367B" w14:textId="77777777" w:rsidTr="00C77E57">
        <w:trPr>
          <w:trHeight w:val="821"/>
        </w:trPr>
        <w:tc>
          <w:tcPr>
            <w:tcW w:w="645" w:type="dxa"/>
          </w:tcPr>
          <w:p w14:paraId="717E2B8E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1059D303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68145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6100C745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75E99035" w14:textId="77777777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13651 Cuming Street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C4E41E9" w14:textId="77777777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706C56">
              <w:rPr>
                <w:rFonts w:cstheme="minorHAnsi"/>
                <w:sz w:val="20"/>
                <w:szCs w:val="20"/>
              </w:rPr>
              <w:t xml:space="preserve">,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NE</w:t>
            </w:r>
            <w:r w:rsidRPr="00706C56">
              <w:rPr>
                <w:rFonts w:cstheme="minorHAnsi"/>
                <w:sz w:val="20"/>
                <w:szCs w:val="20"/>
              </w:rPr>
              <w:t xml:space="preserve">,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68154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0A8DADF5" w14:textId="1556530C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</w:t>
      </w:r>
      <w:proofErr w:type="gramStart"/>
      <w:r w:rsidRPr="006A5A32">
        <w:rPr>
          <w:rFonts w:cstheme="minorHAnsi"/>
          <w:b/>
        </w:rPr>
        <w:t>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</w:t>
      </w:r>
      <w:proofErr w:type="gramEnd"/>
      <w:r w:rsidRPr="006A5A32">
        <w:rPr>
          <w:rFonts w:cstheme="minorHAnsi"/>
          <w:noProof/>
        </w:rPr>
        <w:t xml:space="preserve"> - Fireplace Stone &amp; Pati</w:t>
      </w:r>
      <w:r w:rsidR="001154C3">
        <w:rPr>
          <w:rFonts w:cstheme="minorHAnsi"/>
          <w:noProof/>
        </w:rPr>
        <w:t>o</w:t>
      </w:r>
      <w:r w:rsidRPr="006A5A32">
        <w:rPr>
          <w:rFonts w:cstheme="minorHAnsi"/>
        </w:rPr>
        <w:t xml:space="preserve"> </w:t>
      </w:r>
    </w:p>
    <w:p w14:paraId="785735FE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77261F50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F3A2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6FCD422B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C2EA9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C0C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01F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DFD6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2E3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ACCB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CCAF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460CB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2229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C25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0EB1103D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05F29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61FF8554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22AAD4C3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39C8AE01" w14:textId="6C9A6D09" w:rsidR="00D46049" w:rsidRPr="006A5A32" w:rsidRDefault="001154C3" w:rsidP="00D46049">
      <w:pPr>
        <w:rPr>
          <w:rFonts w:cstheme="minorHAnsi"/>
        </w:rPr>
      </w:pPr>
      <w:r>
        <w:rPr>
          <w:rFonts w:cstheme="minorHAnsi"/>
        </w:rPr>
        <w:t>The scope is based on the quote OM0000664955 and the selections made by the homeowner in the showroom on 4/15/2025.</w:t>
      </w: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49DF4223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2C83EE4" w14:textId="77777777" w:rsidR="00CF33EA" w:rsidRDefault="001154C3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721AB90" w14:textId="77777777" w:rsidR="00CF33EA" w:rsidRDefault="001154C3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21BF7B05" w14:textId="77777777" w:rsidR="00CF33EA" w:rsidRDefault="001154C3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2E3106C1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14F911F5" w14:textId="77777777" w:rsidR="00CF33EA" w:rsidRDefault="001154C3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3232A44B" w14:textId="77777777" w:rsidR="00CF33EA" w:rsidRDefault="001154C3">
                <w:r>
                  <w:t>Phase 10-310 Fireplace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5BD5A53D" w14:textId="77777777" w:rsidR="00CF33EA" w:rsidRDefault="001154C3">
                <w:pPr>
                  <w:jc w:val="right"/>
                </w:pPr>
                <w:r>
                  <w:t>15,058.45</w:t>
                </w:r>
              </w:p>
            </w:tc>
          </w:tr>
        </w:tbl>
      </w:sdtContent>
    </w:sdt>
    <w:p w14:paraId="29DCDBAD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15,058.45</w:t>
      </w:r>
    </w:p>
    <w:p w14:paraId="18E45337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8CE1159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0A5936E1" w14:textId="77777777" w:rsidR="00CF33EA" w:rsidRDefault="001154C3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B9B1DAC" w14:textId="77777777" w:rsidR="00CF33EA" w:rsidRDefault="001154C3">
                <w:r>
                  <w:t>Description</w:t>
                </w:r>
              </w:p>
            </w:tc>
          </w:tr>
          <w:tr w:rsidR="00DC1174" w:rsidRPr="006A5A32" w14:paraId="0681A15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47C5036" w14:textId="77777777" w:rsidR="00CF33EA" w:rsidRDefault="001154C3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01DE908" w14:textId="77777777" w:rsidR="00CF33EA" w:rsidRDefault="001154C3">
                <w:r>
                  <w:t>Provide all material, labor, equipment, and supervision necessary to complete the work to furnish and install (1) Kozy Heat Callaway 50" Gas Fireplace model KOZ017160 (Lower Level Family Room)</w:t>
                </w:r>
              </w:p>
            </w:tc>
          </w:tr>
          <w:tr w:rsidR="00DC1174" w:rsidRPr="006A5A32" w14:paraId="6BB74FE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6173A62" w14:textId="77777777" w:rsidR="00CF33EA" w:rsidRDefault="001154C3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42788C9" w14:textId="77777777" w:rsidR="00CF33EA" w:rsidRDefault="001154C3">
                <w:r>
                  <w:t>Includes birch log set</w:t>
                </w:r>
              </w:p>
            </w:tc>
          </w:tr>
          <w:tr w:rsidR="00DC1174" w:rsidRPr="006A5A32" w14:paraId="7063322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28206D2" w14:textId="77777777" w:rsidR="00CF33EA" w:rsidRDefault="001154C3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14C8A53" w14:textId="77777777" w:rsidR="00CF33EA" w:rsidRDefault="001154C3">
                <w:r>
                  <w:t xml:space="preserve">Includes black </w:t>
                </w:r>
                <w:r>
                  <w:t>burner glass media</w:t>
                </w:r>
              </w:p>
            </w:tc>
          </w:tr>
          <w:tr w:rsidR="00DC1174" w:rsidRPr="006A5A32" w14:paraId="2E6F971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887A4CA" w14:textId="77777777" w:rsidR="00CF33EA" w:rsidRDefault="001154C3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6C9953F" w14:textId="77777777" w:rsidR="00CF33EA" w:rsidRDefault="001154C3">
                <w:r>
                  <w:t>Includes black perimeter glass media</w:t>
                </w:r>
              </w:p>
            </w:tc>
          </w:tr>
          <w:tr w:rsidR="00DC1174" w:rsidRPr="006A5A32" w14:paraId="1EF7DF6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A04E584" w14:textId="77777777" w:rsidR="00CF33EA" w:rsidRDefault="001154C3">
                <w:r>
                  <w:lastRenderedPageBreak/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8E5B258" w14:textId="77777777" w:rsidR="00CF33EA" w:rsidRDefault="001154C3">
                <w:r>
                  <w:t>Includes fan kit</w:t>
                </w:r>
              </w:p>
            </w:tc>
          </w:tr>
          <w:tr w:rsidR="00DC1174" w:rsidRPr="006A5A32" w14:paraId="4ADF368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642D2AE" w14:textId="77777777" w:rsidR="00CF33EA" w:rsidRDefault="001154C3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C9929A3" w14:textId="77777777" w:rsidR="00CF33EA" w:rsidRDefault="001154C3">
                <w:r>
                  <w:t>Includes ductwork from fireplace to roof to complete a fully vented code compliant fireplace</w:t>
                </w:r>
              </w:p>
            </w:tc>
          </w:tr>
          <w:tr w:rsidR="00DC1174" w:rsidRPr="006A5A32" w14:paraId="5A804E4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03C54B9" w14:textId="77777777" w:rsidR="00CF33EA" w:rsidRDefault="001154C3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58B426E" w14:textId="77777777" w:rsidR="00CF33EA" w:rsidRDefault="001154C3">
                <w:r>
                  <w:t xml:space="preserve">Provide all material, labor, equipment, and supervision necessary to </w:t>
                </w:r>
                <w:r>
                  <w:t>complete the work to furnish and install (1) Kozy Heat Nordik48 Gas Fireplace model KOZ017765 (Main Level Great Room)</w:t>
                </w:r>
              </w:p>
            </w:tc>
          </w:tr>
          <w:tr w:rsidR="00DC1174" w:rsidRPr="006A5A32" w14:paraId="7907AE8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748BFBC" w14:textId="77777777" w:rsidR="00CF33EA" w:rsidRDefault="001154C3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CF04805" w14:textId="77777777" w:rsidR="00CF33EA" w:rsidRDefault="001154C3">
                <w:r>
                  <w:t>Includes birch log set</w:t>
                </w:r>
              </w:p>
            </w:tc>
          </w:tr>
          <w:tr w:rsidR="00DC1174" w:rsidRPr="006A5A32" w14:paraId="7716400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6C01CAF" w14:textId="77777777" w:rsidR="00CF33EA" w:rsidRDefault="001154C3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31927BD" w14:textId="77777777" w:rsidR="00CF33EA" w:rsidRDefault="001154C3">
                <w:r>
                  <w:t>Includes black glass refractory panel</w:t>
                </w:r>
              </w:p>
            </w:tc>
          </w:tr>
          <w:tr w:rsidR="00DC1174" w:rsidRPr="006A5A32" w14:paraId="379D59E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BA3E3A8" w14:textId="77777777" w:rsidR="00CF33EA" w:rsidRDefault="001154C3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9615F99" w14:textId="77777777" w:rsidR="00CF33EA" w:rsidRDefault="001154C3">
                <w:r>
                  <w:t xml:space="preserve">Includes ductwork from fireplace to roof to complete a fully </w:t>
                </w:r>
                <w:r>
                  <w:t>vented code compliant fireplace</w:t>
                </w:r>
              </w:p>
            </w:tc>
          </w:tr>
          <w:tr w:rsidR="00DC1174" w:rsidRPr="006A5A32" w14:paraId="601CE9A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A8FE823" w14:textId="77777777" w:rsidR="00CF33EA" w:rsidRDefault="001154C3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DC95709" w14:textId="77777777" w:rsidR="00CF33EA" w:rsidRDefault="001154C3">
                <w:r>
                  <w:t>Includes fan kit</w:t>
                </w:r>
              </w:p>
            </w:tc>
          </w:tr>
          <w:tr w:rsidR="00DC1174" w:rsidRPr="006A5A32" w14:paraId="14D0D6A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03DAA53" w14:textId="77777777" w:rsidR="00CF33EA" w:rsidRDefault="001154C3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8BC247E" w14:textId="77777777" w:rsidR="00CF33EA" w:rsidRDefault="001154C3">
                <w:r>
                  <w:t>Callaway 50" = $6,693.41 ; Nordik 48" = $8,365.04</w:t>
                </w:r>
              </w:p>
            </w:tc>
          </w:tr>
        </w:tbl>
      </w:sdtContent>
    </w:sdt>
    <w:p w14:paraId="2AC7BF8D" w14:textId="77777777" w:rsidR="00A163D2" w:rsidRPr="006A5A32" w:rsidRDefault="00A163D2" w:rsidP="0077312A">
      <w:pPr>
        <w:rPr>
          <w:rFonts w:cstheme="minorHAnsi"/>
          <w:b/>
        </w:rPr>
      </w:pPr>
    </w:p>
    <w:p w14:paraId="4C0C59DE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0A660690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10E064BB" w14:textId="77777777" w:rsidR="00CF33EA" w:rsidRDefault="001154C3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0B850D90" w14:textId="77777777" w:rsidR="00CF33EA" w:rsidRDefault="001154C3">
                <w:r>
                  <w:t>Description</w:t>
                </w:r>
              </w:p>
            </w:tc>
          </w:tr>
        </w:tbl>
      </w:sdtContent>
    </w:sdt>
    <w:p w14:paraId="07166D1A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7A0F8029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64270F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3B2F28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</w:t>
            </w:r>
            <w:hyperlink r:id="rId9" w:history="1">
              <w:r w:rsidR="00F4363E" w:rsidRPr="001E5BC8">
                <w:rPr>
                  <w:rStyle w:val="Hyperlink"/>
                  <w:rFonts w:eastAsia="Times New Roman" w:cstheme="minorHAnsi"/>
                </w:rPr>
                <w:t>accounting@mcneilcompany.com</w:t>
              </w:r>
            </w:hyperlink>
          </w:p>
          <w:p w14:paraId="148D0108" w14:textId="77777777" w:rsidR="00086BF5" w:rsidRDefault="00086BF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006D3ED1" w14:textId="77777777" w:rsidR="00F4363E" w:rsidRPr="006A5A32" w:rsidRDefault="00F4363E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3F1EB29F" w14:textId="77777777" w:rsidTr="003D7D03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4937D" w14:textId="77777777" w:rsidR="00F4363E" w:rsidRPr="006A5A32" w:rsidRDefault="00086BF5" w:rsidP="00F4363E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  <w:b/>
                <w:bCs/>
              </w:rPr>
              <w:t>Quality Control</w:t>
            </w:r>
            <w:r w:rsidR="00F4363E" w:rsidRPr="006A5A32">
              <w:rPr>
                <w:rFonts w:eastAsia="Times New Roman" w:cstheme="minorHAnsi"/>
                <w:b/>
                <w:bCs/>
              </w:rPr>
              <w:t>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8B0BB0" w14:textId="77777777" w:rsidR="00F4363E" w:rsidRDefault="00A04173" w:rsidP="00F4363E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Quality control is crucial; unacceptable work and/or finishes which do not fall within industry standards will be replaced at no additional cost to the Contractor/Owner. Clean up your work </w:t>
            </w:r>
            <w:proofErr w:type="gramStart"/>
            <w:r>
              <w:rPr>
                <w:rFonts w:eastAsia="Times New Roman" w:cstheme="minorHAnsi"/>
              </w:rPr>
              <w:t>on a daily basis</w:t>
            </w:r>
            <w:proofErr w:type="gramEnd"/>
            <w:r>
              <w:rPr>
                <w:rFonts w:eastAsia="Times New Roman" w:cstheme="minorHAnsi"/>
              </w:rPr>
              <w:t xml:space="preserve"> to the </w:t>
            </w:r>
            <w:proofErr w:type="gramStart"/>
            <w:r>
              <w:rPr>
                <w:rFonts w:eastAsia="Times New Roman" w:cstheme="minorHAnsi"/>
              </w:rPr>
              <w:t>dumpster on site</w:t>
            </w:r>
            <w:proofErr w:type="gramEnd"/>
            <w:r>
              <w:rPr>
                <w:rFonts w:eastAsia="Times New Roman" w:cstheme="minorHAnsi"/>
              </w:rPr>
              <w:t xml:space="preserve"> provided by McNeil Company.</w:t>
            </w:r>
          </w:p>
          <w:p w14:paraId="2A4C1A48" w14:textId="77777777" w:rsidR="00086BF5" w:rsidRDefault="00086BF5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4499109A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444D32E6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74CF7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1052FB" w14:textId="77777777" w:rsidR="00F4363E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Safety shall meet or exceed all current OSHA standards. Subcontractor shall comply with McNeil </w:t>
            </w:r>
            <w:r w:rsidR="00A04173">
              <w:rPr>
                <w:rFonts w:eastAsia="Times New Roman" w:cstheme="minorHAnsi"/>
              </w:rPr>
              <w:t>C</w:t>
            </w:r>
            <w:r w:rsidRPr="006A5A32">
              <w:rPr>
                <w:rFonts w:eastAsia="Times New Roman" w:cstheme="minorHAnsi"/>
              </w:rPr>
              <w:t>ompany safety policy.</w:t>
            </w:r>
          </w:p>
          <w:p w14:paraId="034C4A51" w14:textId="77777777" w:rsidR="00F4363E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20CBC4E4" w14:textId="77777777" w:rsidR="00F4363E" w:rsidRPr="006A5A32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F4363E" w:rsidRPr="006A5A32" w14:paraId="7962CBC2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A68AC1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25E8D9" w14:textId="7970B087" w:rsidR="00F4363E" w:rsidRPr="001A2346" w:rsidRDefault="001154C3" w:rsidP="00F4363E">
            <w:pPr>
              <w:rPr>
                <w:color w:val="000000"/>
              </w:rPr>
            </w:pPr>
            <w:r>
              <w:rPr>
                <w:color w:val="000000"/>
              </w:rPr>
              <w:t xml:space="preserve">Fireplace rough-in scheduled for approximately August 2025. </w:t>
            </w:r>
          </w:p>
        </w:tc>
      </w:tr>
      <w:tr w:rsidR="00F4363E" w:rsidRPr="006A5A32" w14:paraId="7433A4FA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FC64A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D6E59D" w14:textId="77777777" w:rsidR="00F4363E" w:rsidRPr="00A53F3D" w:rsidRDefault="00F4363E" w:rsidP="00F4363E">
            <w:r w:rsidRPr="00A53F3D">
              <w:t xml:space="preserve">Any questions regarding schedule, please contact </w:t>
            </w:r>
            <w:r>
              <w:t>Madisyn Van Den Boogaart</w:t>
            </w:r>
            <w:r w:rsidRPr="00A53F3D">
              <w:t xml:space="preserve"> at 402-</w:t>
            </w:r>
            <w:r>
              <w:t>881-7745</w:t>
            </w:r>
            <w:r w:rsidRPr="00A53F3D">
              <w:t xml:space="preserve"> or the on-site superintendent, </w:t>
            </w:r>
            <w:r>
              <w:t>Ron Milhan</w:t>
            </w:r>
            <w:r w:rsidRPr="00A53F3D">
              <w:t xml:space="preserve"> at 402-</w:t>
            </w:r>
            <w:r>
              <w:t>510-2810</w:t>
            </w:r>
          </w:p>
        </w:tc>
      </w:tr>
      <w:tr w:rsidR="00F4363E" w:rsidRPr="001D63B5" w14:paraId="69CCD8A0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4D0F11" w14:textId="77777777" w:rsidR="00F4363E" w:rsidRPr="001D63B5" w:rsidRDefault="00F4363E" w:rsidP="00F4363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47EFF2" w14:textId="77777777" w:rsidR="00F4363E" w:rsidRPr="001D63B5" w:rsidRDefault="00F4363E" w:rsidP="00F4363E">
            <w:pPr>
              <w:rPr>
                <w:rFonts w:cstheme="minorHAnsi"/>
              </w:rPr>
            </w:pPr>
          </w:p>
        </w:tc>
      </w:tr>
    </w:tbl>
    <w:p w14:paraId="729F576D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17EAF990" w14:textId="77777777" w:rsidTr="007E2135">
        <w:tc>
          <w:tcPr>
            <w:tcW w:w="3798" w:type="dxa"/>
          </w:tcPr>
          <w:p w14:paraId="65E9E09D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Fireplace Stone &amp; Patio                                  </w:t>
            </w:r>
          </w:p>
        </w:tc>
        <w:tc>
          <w:tcPr>
            <w:tcW w:w="1101" w:type="dxa"/>
          </w:tcPr>
          <w:p w14:paraId="585AD627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FD67E52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52B8D5B2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637C753C" w14:textId="77777777" w:rsidTr="007E2135">
        <w:tc>
          <w:tcPr>
            <w:tcW w:w="3798" w:type="dxa"/>
          </w:tcPr>
          <w:p w14:paraId="2C74D25E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8B73DD0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48CB09FC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304AF5F2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46C9FFE2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E6A591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60E7C474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366889D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675FDD0B" w14:textId="77777777" w:rsidTr="007E2135">
        <w:tc>
          <w:tcPr>
            <w:tcW w:w="3798" w:type="dxa"/>
          </w:tcPr>
          <w:p w14:paraId="38AA7C3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7F6C997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0447F5E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57B21F1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14E27DD1" w14:textId="77777777" w:rsidTr="007E2135">
        <w:tc>
          <w:tcPr>
            <w:tcW w:w="3798" w:type="dxa"/>
          </w:tcPr>
          <w:p w14:paraId="63AFDC77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6CA9A98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43D99A40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0DFF6CFC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1B04A9F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1CF8EE81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0328FB35" w14:textId="77777777" w:rsidTr="007E2135">
        <w:tc>
          <w:tcPr>
            <w:tcW w:w="3798" w:type="dxa"/>
          </w:tcPr>
          <w:p w14:paraId="5001822F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64EC14F2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FEC79E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3E0C9125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45B36579" w14:textId="77777777" w:rsidTr="007E2135">
        <w:tc>
          <w:tcPr>
            <w:tcW w:w="3798" w:type="dxa"/>
          </w:tcPr>
          <w:p w14:paraId="5639CDA9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0293A91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75CA6F8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72268E20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4C2755F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1C1AA83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45C3A61A" w14:textId="77777777" w:rsidTr="007E2135">
        <w:tc>
          <w:tcPr>
            <w:tcW w:w="3798" w:type="dxa"/>
          </w:tcPr>
          <w:p w14:paraId="0E48AE9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155EDCA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7344C26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2FE38074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7DC8039D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3C297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5EF58D12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FD44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BA8456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737399B3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DAC7F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FFBD0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3FFAE0C0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1123F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18490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09A1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86BF5"/>
    <w:rsid w:val="00097087"/>
    <w:rsid w:val="00097DE0"/>
    <w:rsid w:val="00113ADF"/>
    <w:rsid w:val="0011442B"/>
    <w:rsid w:val="001154C3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C467C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B3D3B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04173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E4BE6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CF33EA"/>
    <w:rsid w:val="00D05C14"/>
    <w:rsid w:val="00D21AEB"/>
    <w:rsid w:val="00D24AC4"/>
    <w:rsid w:val="00D35650"/>
    <w:rsid w:val="00D455B2"/>
    <w:rsid w:val="00D46049"/>
    <w:rsid w:val="00D7083A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4363E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  <w14:docId w14:val="07754A05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F43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ccounting@mcneilcompany.com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B3D3B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AE4BE6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2025-05-28T21:39:00Z</dcterms:created>
  <dcterms:modified xsi:type="dcterms:W3CDTF">2025-05-28T21:39:00Z</dcterms:modified>
</cp:coreProperties>
</file>