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36F02F03" w14:textId="77777777" w:rsidTr="00922E7D">
        <w:trPr>
          <w:trHeight w:val="208"/>
        </w:trPr>
        <w:tc>
          <w:tcPr>
            <w:tcW w:w="502" w:type="dxa"/>
            <w:tcBorders>
              <w:top w:val="nil"/>
              <w:left w:val="nil"/>
              <w:bottom w:val="nil"/>
              <w:right w:val="nil"/>
            </w:tcBorders>
            <w:noWrap/>
            <w:vAlign w:val="bottom"/>
            <w:hideMark/>
          </w:tcPr>
          <w:p w14:paraId="4748F4B8"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588C23C8" w14:textId="77777777">
              <w:trPr>
                <w:trHeight w:val="420"/>
                <w:tblCellSpacing w:w="0" w:type="dxa"/>
              </w:trPr>
              <w:tc>
                <w:tcPr>
                  <w:tcW w:w="340" w:type="dxa"/>
                  <w:tcBorders>
                    <w:top w:val="nil"/>
                    <w:left w:val="nil"/>
                    <w:bottom w:val="nil"/>
                    <w:right w:val="nil"/>
                  </w:tcBorders>
                  <w:noWrap/>
                  <w:vAlign w:val="bottom"/>
                  <w:hideMark/>
                </w:tcPr>
                <w:p w14:paraId="54E10BBD" w14:textId="77777777" w:rsidR="009C42A8" w:rsidRDefault="009C42A8" w:rsidP="0090750B">
                  <w:pPr>
                    <w:pStyle w:val="NoSpacing"/>
                    <w:jc w:val="right"/>
                  </w:pPr>
                </w:p>
              </w:tc>
            </w:tr>
          </w:tbl>
          <w:p w14:paraId="13458C7F"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6E2B99A2"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19B1D038"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558DAB44"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44DA72BB" w14:textId="77777777" w:rsidTr="00922E7D">
        <w:trPr>
          <w:trHeight w:val="279"/>
        </w:trPr>
        <w:tc>
          <w:tcPr>
            <w:tcW w:w="502" w:type="dxa"/>
            <w:tcBorders>
              <w:top w:val="nil"/>
              <w:left w:val="nil"/>
              <w:bottom w:val="nil"/>
              <w:right w:val="nil"/>
            </w:tcBorders>
            <w:noWrap/>
            <w:vAlign w:val="bottom"/>
            <w:hideMark/>
          </w:tcPr>
          <w:p w14:paraId="374861BA"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6ED9FC07"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3BA6821E"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7DDA9030"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0CD74753" w14:textId="77777777" w:rsidTr="00922E7D">
        <w:trPr>
          <w:trHeight w:val="168"/>
        </w:trPr>
        <w:tc>
          <w:tcPr>
            <w:tcW w:w="502" w:type="dxa"/>
            <w:tcBorders>
              <w:top w:val="nil"/>
              <w:left w:val="nil"/>
              <w:bottom w:val="nil"/>
              <w:right w:val="nil"/>
            </w:tcBorders>
            <w:noWrap/>
            <w:vAlign w:val="bottom"/>
            <w:hideMark/>
          </w:tcPr>
          <w:p w14:paraId="0B703BFD"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6BBA1A65"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5D938B74"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0059B73D"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3A53E83B" w14:textId="77777777" w:rsidTr="009C42A8">
        <w:trPr>
          <w:trHeight w:val="269"/>
        </w:trPr>
        <w:tc>
          <w:tcPr>
            <w:tcW w:w="502" w:type="dxa"/>
            <w:tcBorders>
              <w:top w:val="nil"/>
              <w:left w:val="nil"/>
              <w:bottom w:val="nil"/>
              <w:right w:val="nil"/>
            </w:tcBorders>
            <w:noWrap/>
            <w:vAlign w:val="bottom"/>
            <w:hideMark/>
          </w:tcPr>
          <w:p w14:paraId="39D7FC6B"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2DFB5EBE"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1F6E6D53"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6A64DBDF"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315E4FD8" w14:textId="77777777" w:rsidTr="00922E7D">
        <w:trPr>
          <w:trHeight w:val="157"/>
        </w:trPr>
        <w:tc>
          <w:tcPr>
            <w:tcW w:w="502" w:type="dxa"/>
            <w:tcBorders>
              <w:top w:val="nil"/>
              <w:left w:val="nil"/>
              <w:bottom w:val="nil"/>
              <w:right w:val="nil"/>
            </w:tcBorders>
            <w:noWrap/>
            <w:vAlign w:val="bottom"/>
            <w:hideMark/>
          </w:tcPr>
          <w:p w14:paraId="400100B1"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0184574D"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D15E603"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5C25CE0A"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2FC56F35" w14:textId="77777777" w:rsidTr="00922E7D">
        <w:trPr>
          <w:trHeight w:val="450"/>
        </w:trPr>
        <w:tc>
          <w:tcPr>
            <w:tcW w:w="502" w:type="dxa"/>
            <w:tcBorders>
              <w:top w:val="nil"/>
              <w:left w:val="nil"/>
              <w:bottom w:val="nil"/>
              <w:right w:val="nil"/>
            </w:tcBorders>
            <w:noWrap/>
            <w:vAlign w:val="bottom"/>
            <w:hideMark/>
          </w:tcPr>
          <w:p w14:paraId="0A29CEC4"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3F9D088F" w14:textId="77777777">
              <w:trPr>
                <w:trHeight w:val="420"/>
                <w:tblCellSpacing w:w="0" w:type="dxa"/>
              </w:trPr>
              <w:tc>
                <w:tcPr>
                  <w:tcW w:w="340" w:type="dxa"/>
                  <w:tcBorders>
                    <w:top w:val="nil"/>
                    <w:left w:val="nil"/>
                    <w:bottom w:val="nil"/>
                    <w:right w:val="nil"/>
                  </w:tcBorders>
                  <w:noWrap/>
                  <w:vAlign w:val="bottom"/>
                  <w:hideMark/>
                </w:tcPr>
                <w:p w14:paraId="00EDD8A6" w14:textId="77777777" w:rsidR="009C42A8" w:rsidRDefault="009C42A8" w:rsidP="009C42A8">
                  <w:pPr>
                    <w:rPr>
                      <w:rFonts w:ascii="Arial" w:hAnsi="Arial" w:cs="Arial"/>
                      <w:sz w:val="20"/>
                      <w:szCs w:val="20"/>
                    </w:rPr>
                  </w:pPr>
                </w:p>
              </w:tc>
            </w:tr>
          </w:tbl>
          <w:p w14:paraId="065E2EE5"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6639B712"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4F310A00"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27598163"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44481F97" w14:textId="77777777" w:rsidR="0025142B" w:rsidRPr="006A5A32" w:rsidRDefault="00000000" w:rsidP="009C42A8">
      <w:pPr>
        <w:spacing w:after="0"/>
        <w:jc w:val="center"/>
        <w:rPr>
          <w:rFonts w:cstheme="minorHAnsi"/>
          <w:b/>
          <w:sz w:val="24"/>
          <w:szCs w:val="24"/>
        </w:rPr>
      </w:pPr>
      <w:r>
        <w:rPr>
          <w:rFonts w:ascii="Arial" w:hAnsi="Arial" w:cs="Arial"/>
          <w:sz w:val="20"/>
          <w:szCs w:val="20"/>
        </w:rPr>
        <w:pict w14:anchorId="743D8A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0"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1DF0CDCE"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4F687BD4" w14:textId="77777777" w:rsidTr="00C77E57">
        <w:trPr>
          <w:trHeight w:val="148"/>
        </w:trPr>
        <w:tc>
          <w:tcPr>
            <w:tcW w:w="645" w:type="dxa"/>
          </w:tcPr>
          <w:p w14:paraId="3A142B88"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32D6D620" w14:textId="77777777" w:rsidR="00706C56" w:rsidRPr="00706C56" w:rsidRDefault="00706C56" w:rsidP="00706C56">
            <w:pPr>
              <w:rPr>
                <w:rFonts w:cstheme="minorHAnsi"/>
                <w:sz w:val="20"/>
                <w:szCs w:val="20"/>
              </w:rPr>
            </w:pPr>
            <w:r w:rsidRPr="00706C56">
              <w:rPr>
                <w:rFonts w:cstheme="minorHAnsi"/>
                <w:noProof/>
                <w:sz w:val="20"/>
                <w:szCs w:val="20"/>
              </w:rPr>
              <w:t>David Simon</w:t>
            </w:r>
            <w:r w:rsidRPr="00706C56">
              <w:rPr>
                <w:rFonts w:cstheme="minorHAnsi"/>
                <w:sz w:val="20"/>
                <w:szCs w:val="20"/>
              </w:rPr>
              <w:t xml:space="preserve"> </w:t>
            </w:r>
          </w:p>
        </w:tc>
        <w:tc>
          <w:tcPr>
            <w:tcW w:w="2042" w:type="dxa"/>
          </w:tcPr>
          <w:p w14:paraId="76E15BAB"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3E86AB5A" w14:textId="77777777" w:rsidR="00706C56" w:rsidRPr="00706C56" w:rsidRDefault="00706C56" w:rsidP="00706C56">
            <w:pPr>
              <w:rPr>
                <w:rFonts w:cstheme="minorHAnsi"/>
                <w:sz w:val="20"/>
                <w:szCs w:val="20"/>
              </w:rPr>
            </w:pPr>
            <w:r w:rsidRPr="00706C56">
              <w:rPr>
                <w:rFonts w:cstheme="minorHAnsi"/>
                <w:noProof/>
                <w:sz w:val="20"/>
                <w:szCs w:val="20"/>
              </w:rPr>
              <w:t>14118</w:t>
            </w:r>
            <w:r w:rsidRPr="00706C56">
              <w:rPr>
                <w:rFonts w:cstheme="minorHAnsi"/>
                <w:sz w:val="20"/>
                <w:szCs w:val="20"/>
              </w:rPr>
              <w:t xml:space="preserve"> </w:t>
            </w:r>
          </w:p>
        </w:tc>
      </w:tr>
      <w:tr w:rsidR="00706C56" w:rsidRPr="00E05D56" w14:paraId="7353BEDE" w14:textId="77777777" w:rsidTr="00C77E57">
        <w:trPr>
          <w:trHeight w:val="267"/>
        </w:trPr>
        <w:tc>
          <w:tcPr>
            <w:tcW w:w="645" w:type="dxa"/>
          </w:tcPr>
          <w:p w14:paraId="76634F93" w14:textId="77777777" w:rsidR="00706C56" w:rsidRPr="00706C56" w:rsidRDefault="00706C56" w:rsidP="00706C56">
            <w:pPr>
              <w:jc w:val="right"/>
              <w:rPr>
                <w:rFonts w:cstheme="minorHAnsi"/>
                <w:sz w:val="20"/>
                <w:szCs w:val="20"/>
              </w:rPr>
            </w:pPr>
          </w:p>
        </w:tc>
        <w:tc>
          <w:tcPr>
            <w:tcW w:w="4141" w:type="dxa"/>
          </w:tcPr>
          <w:p w14:paraId="5AF0B941" w14:textId="77777777" w:rsidR="00706C56" w:rsidRPr="00706C56" w:rsidRDefault="00706C56" w:rsidP="00706C56">
            <w:pPr>
              <w:rPr>
                <w:rFonts w:cstheme="minorHAnsi"/>
                <w:sz w:val="20"/>
                <w:szCs w:val="20"/>
              </w:rPr>
            </w:pPr>
            <w:r w:rsidRPr="00706C56">
              <w:rPr>
                <w:rFonts w:cstheme="minorHAnsi"/>
                <w:noProof/>
                <w:sz w:val="20"/>
                <w:szCs w:val="20"/>
              </w:rPr>
              <w:t>Simon Plumbing, Inc.</w:t>
            </w:r>
            <w:r w:rsidRPr="00706C56">
              <w:rPr>
                <w:rFonts w:cstheme="minorHAnsi"/>
                <w:sz w:val="20"/>
                <w:szCs w:val="20"/>
              </w:rPr>
              <w:t xml:space="preserve"> </w:t>
            </w:r>
          </w:p>
        </w:tc>
        <w:tc>
          <w:tcPr>
            <w:tcW w:w="2042" w:type="dxa"/>
          </w:tcPr>
          <w:p w14:paraId="5FFFE062"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764FED69" w14:textId="77777777" w:rsidR="00706C56" w:rsidRPr="00706C56" w:rsidRDefault="00706C56" w:rsidP="00706C56">
            <w:pPr>
              <w:rPr>
                <w:rFonts w:cstheme="minorHAnsi"/>
                <w:sz w:val="20"/>
                <w:szCs w:val="20"/>
              </w:rPr>
            </w:pPr>
            <w:r w:rsidRPr="00706C56">
              <w:rPr>
                <w:rFonts w:cstheme="minorHAnsi"/>
                <w:noProof/>
                <w:sz w:val="20"/>
                <w:szCs w:val="20"/>
              </w:rPr>
              <w:t>8/16/2025</w:t>
            </w:r>
            <w:r w:rsidRPr="00706C56">
              <w:rPr>
                <w:rFonts w:cstheme="minorHAnsi"/>
                <w:sz w:val="20"/>
                <w:szCs w:val="20"/>
              </w:rPr>
              <w:t xml:space="preserve"> </w:t>
            </w:r>
          </w:p>
        </w:tc>
      </w:tr>
      <w:tr w:rsidR="00706C56" w:rsidRPr="00E05D56" w14:paraId="6E83DDCC" w14:textId="77777777" w:rsidTr="00B004C9">
        <w:trPr>
          <w:trHeight w:val="360"/>
        </w:trPr>
        <w:tc>
          <w:tcPr>
            <w:tcW w:w="645" w:type="dxa"/>
          </w:tcPr>
          <w:p w14:paraId="6ECE2FE0" w14:textId="77777777" w:rsidR="00706C56" w:rsidRPr="00706C56" w:rsidRDefault="00706C56" w:rsidP="00706C56">
            <w:pPr>
              <w:jc w:val="right"/>
              <w:rPr>
                <w:rFonts w:cstheme="minorHAnsi"/>
                <w:sz w:val="20"/>
                <w:szCs w:val="20"/>
              </w:rPr>
            </w:pPr>
          </w:p>
        </w:tc>
        <w:tc>
          <w:tcPr>
            <w:tcW w:w="4141" w:type="dxa"/>
          </w:tcPr>
          <w:p w14:paraId="770F8D7F" w14:textId="77777777" w:rsidR="00706C56" w:rsidRPr="00706C56" w:rsidRDefault="00706C56" w:rsidP="00706C56">
            <w:pPr>
              <w:rPr>
                <w:rFonts w:cstheme="minorHAnsi"/>
                <w:sz w:val="20"/>
                <w:szCs w:val="20"/>
              </w:rPr>
            </w:pPr>
            <w:r w:rsidRPr="00706C56">
              <w:rPr>
                <w:rFonts w:cstheme="minorHAnsi"/>
                <w:noProof/>
                <w:sz w:val="20"/>
                <w:szCs w:val="20"/>
              </w:rPr>
              <w:t>1043 County Road 35</w:t>
            </w:r>
            <w:r w:rsidRPr="00706C56">
              <w:rPr>
                <w:rFonts w:cstheme="minorHAnsi"/>
                <w:sz w:val="20"/>
                <w:szCs w:val="20"/>
              </w:rPr>
              <w:t xml:space="preserve"> </w:t>
            </w:r>
          </w:p>
        </w:tc>
        <w:tc>
          <w:tcPr>
            <w:tcW w:w="2042" w:type="dxa"/>
          </w:tcPr>
          <w:p w14:paraId="2AB43B59"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5F5582B2" w14:textId="77777777" w:rsidR="00706C56" w:rsidRPr="00706C56" w:rsidRDefault="00706C56" w:rsidP="00706C56">
            <w:pPr>
              <w:rPr>
                <w:rFonts w:cstheme="minorHAnsi"/>
                <w:sz w:val="20"/>
                <w:szCs w:val="20"/>
              </w:rPr>
            </w:pPr>
            <w:r w:rsidRPr="00706C56">
              <w:rPr>
                <w:rFonts w:cstheme="minorHAnsi"/>
                <w:noProof/>
                <w:sz w:val="20"/>
                <w:szCs w:val="20"/>
              </w:rPr>
              <w:t>1-2407</w:t>
            </w:r>
            <w:r w:rsidRPr="00706C56">
              <w:rPr>
                <w:rFonts w:cstheme="minorHAnsi"/>
                <w:sz w:val="20"/>
                <w:szCs w:val="20"/>
              </w:rPr>
              <w:t xml:space="preserve"> </w:t>
            </w:r>
            <w:r w:rsidRPr="00706C56">
              <w:rPr>
                <w:rFonts w:cstheme="minorHAnsi"/>
                <w:noProof/>
                <w:sz w:val="20"/>
                <w:szCs w:val="20"/>
              </w:rPr>
              <w:t>Schachne</w:t>
            </w:r>
            <w:r w:rsidRPr="00706C56">
              <w:rPr>
                <w:rFonts w:cstheme="minorHAnsi"/>
                <w:sz w:val="20"/>
                <w:szCs w:val="20"/>
              </w:rPr>
              <w:t xml:space="preserve"> </w:t>
            </w:r>
          </w:p>
        </w:tc>
      </w:tr>
      <w:tr w:rsidR="00B36B4B" w:rsidRPr="00E05D56" w14:paraId="5570F89B" w14:textId="77777777" w:rsidTr="00C77E57">
        <w:trPr>
          <w:trHeight w:val="821"/>
        </w:trPr>
        <w:tc>
          <w:tcPr>
            <w:tcW w:w="645" w:type="dxa"/>
          </w:tcPr>
          <w:p w14:paraId="53E0D3F8" w14:textId="77777777" w:rsidR="00B36B4B" w:rsidRPr="00B36B4B" w:rsidRDefault="00B36B4B" w:rsidP="00B36B4B">
            <w:pPr>
              <w:rPr>
                <w:rFonts w:cstheme="minorHAnsi"/>
                <w:sz w:val="20"/>
                <w:szCs w:val="20"/>
              </w:rPr>
            </w:pPr>
          </w:p>
        </w:tc>
        <w:tc>
          <w:tcPr>
            <w:tcW w:w="4141" w:type="dxa"/>
          </w:tcPr>
          <w:p w14:paraId="7330AA7B"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68142</w:t>
            </w:r>
            <w:r w:rsidRPr="00B36B4B">
              <w:rPr>
                <w:rFonts w:cstheme="minorHAnsi"/>
                <w:sz w:val="20"/>
                <w:szCs w:val="20"/>
              </w:rPr>
              <w:t xml:space="preserve"> </w:t>
            </w:r>
          </w:p>
        </w:tc>
        <w:tc>
          <w:tcPr>
            <w:tcW w:w="2042" w:type="dxa"/>
          </w:tcPr>
          <w:p w14:paraId="2D092546"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52E7BA2E" w14:textId="77777777" w:rsidR="00B36B4B" w:rsidRPr="00706C56" w:rsidRDefault="00B36B4B" w:rsidP="00B36B4B">
            <w:pPr>
              <w:rPr>
                <w:rFonts w:cstheme="minorHAnsi"/>
                <w:sz w:val="20"/>
                <w:szCs w:val="20"/>
              </w:rPr>
            </w:pPr>
            <w:r w:rsidRPr="00706C56">
              <w:rPr>
                <w:rFonts w:cstheme="minorHAnsi"/>
                <w:noProof/>
                <w:sz w:val="20"/>
                <w:szCs w:val="20"/>
              </w:rPr>
              <w:t>13651 Cuming Street</w:t>
            </w:r>
            <w:r w:rsidRPr="00706C56">
              <w:rPr>
                <w:rFonts w:cstheme="minorHAnsi"/>
                <w:sz w:val="20"/>
                <w:szCs w:val="20"/>
              </w:rPr>
              <w:t xml:space="preserve"> </w:t>
            </w:r>
          </w:p>
          <w:p w14:paraId="1EDE690E"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68154</w:t>
            </w:r>
            <w:r w:rsidRPr="00706C56">
              <w:rPr>
                <w:rFonts w:cstheme="minorHAnsi"/>
                <w:sz w:val="20"/>
                <w:szCs w:val="20"/>
              </w:rPr>
              <w:t xml:space="preserve"> </w:t>
            </w:r>
          </w:p>
        </w:tc>
      </w:tr>
    </w:tbl>
    <w:p w14:paraId="69FE26D3"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12407 - Simon Plumbing Inc.</w:t>
      </w:r>
      <w:r w:rsidRPr="006A5A32">
        <w:rPr>
          <w:rFonts w:cstheme="minorHAnsi"/>
        </w:rPr>
        <w:t xml:space="preserve"> </w:t>
      </w:r>
    </w:p>
    <w:p w14:paraId="562468A8"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3BC989F2" w14:textId="77777777" w:rsidTr="00922E7D">
        <w:trPr>
          <w:trHeight w:val="495"/>
        </w:trPr>
        <w:tc>
          <w:tcPr>
            <w:tcW w:w="8680" w:type="dxa"/>
            <w:gridSpan w:val="10"/>
            <w:tcBorders>
              <w:top w:val="nil"/>
              <w:left w:val="nil"/>
              <w:bottom w:val="nil"/>
              <w:right w:val="nil"/>
            </w:tcBorders>
            <w:hideMark/>
          </w:tcPr>
          <w:p w14:paraId="4DCFE679"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51CC4479" w14:textId="77777777" w:rsidTr="00922E7D">
        <w:trPr>
          <w:trHeight w:val="300"/>
        </w:trPr>
        <w:tc>
          <w:tcPr>
            <w:tcW w:w="868" w:type="dxa"/>
            <w:tcBorders>
              <w:top w:val="nil"/>
              <w:left w:val="nil"/>
              <w:bottom w:val="nil"/>
              <w:right w:val="nil"/>
            </w:tcBorders>
            <w:noWrap/>
            <w:vAlign w:val="bottom"/>
            <w:hideMark/>
          </w:tcPr>
          <w:p w14:paraId="3DBDE886"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398E2DD4"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1E80ECFE"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31090FB"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D96DCAD"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F9CBD7A"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B1DC8FD"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0B45951"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1D3563D"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23A02586"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69714752" w14:textId="77777777" w:rsidTr="00922E7D">
        <w:trPr>
          <w:trHeight w:val="1440"/>
        </w:trPr>
        <w:tc>
          <w:tcPr>
            <w:tcW w:w="8680" w:type="dxa"/>
            <w:gridSpan w:val="10"/>
            <w:tcBorders>
              <w:top w:val="nil"/>
              <w:left w:val="nil"/>
              <w:bottom w:val="nil"/>
              <w:right w:val="nil"/>
            </w:tcBorders>
            <w:hideMark/>
          </w:tcPr>
          <w:p w14:paraId="246BA8AE" w14:textId="77777777" w:rsidR="00922E7D" w:rsidRDefault="00922E7D" w:rsidP="00CE24AE">
            <w:pPr>
              <w:spacing w:after="0" w:line="240" w:lineRule="auto"/>
              <w:rPr>
                <w:rFonts w:eastAsia="Times New Roman" w:cstheme="minorHAnsi"/>
              </w:rPr>
            </w:pPr>
            <w:r w:rsidRPr="006A5A32">
              <w:rPr>
                <w:rFonts w:eastAsia="Times New Roman" w:cstheme="minorHAnsi"/>
              </w:rPr>
              <w:t>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all of the materials, along with competent supervision, shop drawings and samples, close-out documents, tools, equipment, hoisting, lifting, storage, applicable sales tax, and everything necessary, reasonably inferred and incidental to fully complete the Scope.  To include, but not limited to, the inclusions and exclusions below:</w:t>
            </w:r>
          </w:p>
          <w:p w14:paraId="5132E311" w14:textId="77777777" w:rsidR="006F7565" w:rsidRDefault="006F7565" w:rsidP="00CE24AE">
            <w:pPr>
              <w:spacing w:after="0" w:line="240" w:lineRule="auto"/>
              <w:rPr>
                <w:rFonts w:eastAsia="Times New Roman" w:cstheme="minorHAnsi"/>
              </w:rPr>
            </w:pPr>
          </w:p>
          <w:p w14:paraId="283DE46F" w14:textId="77777777" w:rsidR="006736C0" w:rsidRPr="006A5A32" w:rsidRDefault="006736C0" w:rsidP="00CE24AE">
            <w:pPr>
              <w:spacing w:after="0" w:line="240" w:lineRule="auto"/>
              <w:rPr>
                <w:rFonts w:eastAsia="Times New Roman" w:cstheme="minorHAnsi"/>
              </w:rPr>
            </w:pPr>
          </w:p>
        </w:tc>
      </w:tr>
    </w:tbl>
    <w:p w14:paraId="39C9FC31" w14:textId="7EBF2FEA" w:rsidR="00D46049" w:rsidRPr="006A5A32" w:rsidRDefault="00C37B3E" w:rsidP="00D46049">
      <w:pPr>
        <w:rPr>
          <w:rFonts w:cstheme="minorHAnsi"/>
        </w:rPr>
      </w:pPr>
      <w:r>
        <w:rPr>
          <w:rFonts w:cstheme="minorHAnsi"/>
        </w:rPr>
        <w:t>Scope is based on the email quote received 8/11/2025 provided by Simon Plumbing Inc. Works includes, but is not limited to, the following items.</w:t>
      </w:r>
    </w:p>
    <w:sdt>
      <w:sdtPr>
        <w:rPr>
          <w:rFonts w:cstheme="minorHAnsi"/>
          <w:b/>
          <w:bCs/>
          <w:color w:val="000000" w:themeColor="text1"/>
        </w:rPr>
        <w:tag w:val="9958c4db-c3b3-4017-a5ee-0d9f1a23bdbd"/>
        <w:id w:val="-1834130064"/>
        <w:placeholder>
          <w:docPart w:val="DefaultPlaceholder_1081868574"/>
        </w:placeholder>
      </w:sdt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798B2D00"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DCB0C1" w14:textId="77777777" w:rsidR="0027035B" w:rsidRDefault="00000000">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75A47E" w14:textId="77777777" w:rsidR="0027035B" w:rsidRDefault="00000000">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346172" w14:textId="77777777" w:rsidR="0027035B" w:rsidRDefault="00000000">
                <w:pPr>
                  <w:jc w:val="right"/>
                </w:pPr>
                <w:r>
                  <w:t>Amount</w:t>
                </w:r>
              </w:p>
            </w:tc>
          </w:tr>
          <w:tr w:rsidR="00587694" w:rsidRPr="006A5A32" w14:paraId="5CACE053" w14:textId="77777777" w:rsidTr="00587694">
            <w:tc>
              <w:tcPr>
                <w:tcW w:w="1728" w:type="dxa"/>
                <w:tcBorders>
                  <w:top w:val="single" w:sz="4" w:space="0" w:color="auto"/>
                </w:tcBorders>
                <w:shd w:val="clear" w:color="auto" w:fill="FFFFFF" w:themeFill="background1"/>
              </w:tcPr>
              <w:p w14:paraId="6B4A49FD" w14:textId="77777777" w:rsidR="0027035B" w:rsidRDefault="00000000">
                <w:pPr>
                  <w:jc w:val="right"/>
                </w:pPr>
                <w:r>
                  <w:t>1</w:t>
                </w:r>
              </w:p>
            </w:tc>
            <w:tc>
              <w:tcPr>
                <w:tcW w:w="6120" w:type="dxa"/>
                <w:tcBorders>
                  <w:top w:val="single" w:sz="4" w:space="0" w:color="auto"/>
                </w:tcBorders>
                <w:shd w:val="clear" w:color="auto" w:fill="FFFFFF" w:themeFill="background1"/>
              </w:tcPr>
              <w:p w14:paraId="1C056BD1" w14:textId="77777777" w:rsidR="0027035B" w:rsidRDefault="00000000">
                <w:r>
                  <w:t>33-100 Water &amp; Sewer Utilities</w:t>
                </w:r>
              </w:p>
            </w:tc>
            <w:tc>
              <w:tcPr>
                <w:tcW w:w="1710" w:type="dxa"/>
                <w:tcBorders>
                  <w:top w:val="single" w:sz="4" w:space="0" w:color="auto"/>
                </w:tcBorders>
                <w:shd w:val="clear" w:color="auto" w:fill="FFFFFF" w:themeFill="background1"/>
              </w:tcPr>
              <w:p w14:paraId="170602FA" w14:textId="77777777" w:rsidR="0027035B" w:rsidRDefault="00000000">
                <w:pPr>
                  <w:jc w:val="right"/>
                </w:pPr>
                <w:r>
                  <w:t>8,000.00</w:t>
                </w:r>
              </w:p>
            </w:tc>
          </w:tr>
        </w:tbl>
      </w:sdtContent>
    </w:sdt>
    <w:p w14:paraId="6F26B022"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8,000.00</w:t>
      </w:r>
    </w:p>
    <w:p w14:paraId="3A3FFC57"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1B8F4553" w14:textId="77777777" w:rsidTr="00C37B3E">
            <w:tc>
              <w:tcPr>
                <w:tcW w:w="1728" w:type="dxa"/>
                <w:shd w:val="clear" w:color="auto" w:fill="F2F2F2" w:themeFill="background1" w:themeFillShade="F2"/>
              </w:tcPr>
              <w:p w14:paraId="43C07657" w14:textId="77777777" w:rsidR="0027035B" w:rsidRDefault="00000000">
                <w:r>
                  <w:t>Item Number</w:t>
                </w:r>
              </w:p>
            </w:tc>
            <w:tc>
              <w:tcPr>
                <w:tcW w:w="7848" w:type="dxa"/>
                <w:shd w:val="clear" w:color="auto" w:fill="F2F2F2" w:themeFill="background1" w:themeFillShade="F2"/>
              </w:tcPr>
              <w:p w14:paraId="4988AE30" w14:textId="77777777" w:rsidR="0027035B" w:rsidRDefault="00000000">
                <w:r>
                  <w:t>Description</w:t>
                </w:r>
              </w:p>
            </w:tc>
          </w:tr>
          <w:tr w:rsidR="00DC1174" w:rsidRPr="006A5A32" w14:paraId="1E96E4F0" w14:textId="77777777" w:rsidTr="00C37B3E">
            <w:tc>
              <w:tcPr>
                <w:tcW w:w="1728" w:type="dxa"/>
                <w:shd w:val="clear" w:color="auto" w:fill="FFFFFF" w:themeFill="background1"/>
              </w:tcPr>
              <w:p w14:paraId="62634B7B" w14:textId="77777777" w:rsidR="0027035B" w:rsidRDefault="00000000">
                <w:r>
                  <w:t>1</w:t>
                </w:r>
              </w:p>
            </w:tc>
            <w:tc>
              <w:tcPr>
                <w:tcW w:w="7848" w:type="dxa"/>
                <w:shd w:val="clear" w:color="auto" w:fill="FFFFFF" w:themeFill="background1"/>
              </w:tcPr>
              <w:p w14:paraId="16538EB8" w14:textId="77777777" w:rsidR="0027035B" w:rsidRDefault="00000000">
                <w:r>
                  <w:t>Furnish and install 4" underground sewer piping from street to house</w:t>
                </w:r>
              </w:p>
            </w:tc>
          </w:tr>
          <w:tr w:rsidR="00DC1174" w:rsidRPr="006A5A32" w14:paraId="361DA085" w14:textId="77777777" w:rsidTr="00C37B3E">
            <w:tc>
              <w:tcPr>
                <w:tcW w:w="1728" w:type="dxa"/>
                <w:shd w:val="clear" w:color="auto" w:fill="FFFFFF" w:themeFill="background1"/>
              </w:tcPr>
              <w:p w14:paraId="1DD99897" w14:textId="77777777" w:rsidR="0027035B" w:rsidRDefault="00000000">
                <w:r>
                  <w:t>2</w:t>
                </w:r>
              </w:p>
            </w:tc>
            <w:tc>
              <w:tcPr>
                <w:tcW w:w="7848" w:type="dxa"/>
                <w:shd w:val="clear" w:color="auto" w:fill="FFFFFF" w:themeFill="background1"/>
              </w:tcPr>
              <w:p w14:paraId="3FBFA4AF" w14:textId="77777777" w:rsidR="0027035B" w:rsidRDefault="00000000">
                <w:r>
                  <w:t>Furnish and install 1" water line from street to house (water main located across the street from house)</w:t>
                </w:r>
              </w:p>
            </w:tc>
          </w:tr>
          <w:tr w:rsidR="00DC1174" w:rsidRPr="006A5A32" w14:paraId="547D7E04" w14:textId="77777777" w:rsidTr="00C37B3E">
            <w:tc>
              <w:tcPr>
                <w:tcW w:w="1728" w:type="dxa"/>
                <w:shd w:val="clear" w:color="auto" w:fill="FFFFFF" w:themeFill="background1"/>
              </w:tcPr>
              <w:p w14:paraId="29A3EB14" w14:textId="77777777" w:rsidR="0027035B" w:rsidRDefault="00000000">
                <w:r>
                  <w:t>3</w:t>
                </w:r>
              </w:p>
            </w:tc>
            <w:tc>
              <w:tcPr>
                <w:tcW w:w="7848" w:type="dxa"/>
                <w:shd w:val="clear" w:color="auto" w:fill="FFFFFF" w:themeFill="background1"/>
              </w:tcPr>
              <w:p w14:paraId="107E332A" w14:textId="77777777" w:rsidR="0027035B" w:rsidRDefault="00000000">
                <w:r>
                  <w:t>Includes all excavation, backfilling, and recompaction of trench</w:t>
                </w:r>
              </w:p>
            </w:tc>
          </w:tr>
          <w:tr w:rsidR="00DC1174" w:rsidRPr="006A5A32" w14:paraId="435B7389" w14:textId="77777777" w:rsidTr="00C37B3E">
            <w:tc>
              <w:tcPr>
                <w:tcW w:w="1728" w:type="dxa"/>
                <w:shd w:val="clear" w:color="auto" w:fill="FFFFFF" w:themeFill="background1"/>
              </w:tcPr>
              <w:p w14:paraId="6D583C49" w14:textId="77777777" w:rsidR="0027035B" w:rsidRDefault="00000000">
                <w:r>
                  <w:t>4</w:t>
                </w:r>
              </w:p>
            </w:tc>
            <w:tc>
              <w:tcPr>
                <w:tcW w:w="7848" w:type="dxa"/>
                <w:shd w:val="clear" w:color="auto" w:fill="FFFFFF" w:themeFill="background1"/>
              </w:tcPr>
              <w:p w14:paraId="6D0DBEBE" w14:textId="43102E8E" w:rsidR="0027035B" w:rsidRDefault="00000000">
                <w:r>
                  <w:t>Concrete tear out at street or sidewalks as necessary</w:t>
                </w:r>
              </w:p>
            </w:tc>
          </w:tr>
          <w:tr w:rsidR="00C37B3E" w:rsidRPr="006A5A32" w14:paraId="322DF0F7" w14:textId="77777777" w:rsidTr="00C37B3E">
            <w:tc>
              <w:tcPr>
                <w:tcW w:w="1728" w:type="dxa"/>
                <w:shd w:val="clear" w:color="auto" w:fill="FFFFFF" w:themeFill="background1"/>
              </w:tcPr>
              <w:p w14:paraId="4594014C" w14:textId="5ED6E4E9" w:rsidR="00C37B3E" w:rsidRDefault="00C37B3E">
                <w:r>
                  <w:t>5</w:t>
                </w:r>
              </w:p>
            </w:tc>
            <w:tc>
              <w:tcPr>
                <w:tcW w:w="7848" w:type="dxa"/>
                <w:shd w:val="clear" w:color="auto" w:fill="FFFFFF" w:themeFill="background1"/>
              </w:tcPr>
              <w:p w14:paraId="5A02A2D7" w14:textId="121F87F8" w:rsidR="00C37B3E" w:rsidRDefault="00C37B3E">
                <w:r>
                  <w:t>Responsible for calling in all locates via 811 and any other entities</w:t>
                </w:r>
              </w:p>
            </w:tc>
          </w:tr>
        </w:tbl>
      </w:sdtContent>
    </w:sdt>
    <w:p w14:paraId="266C39FE" w14:textId="77777777" w:rsidR="00A163D2" w:rsidRPr="006A5A32" w:rsidRDefault="00A163D2" w:rsidP="0077312A">
      <w:pPr>
        <w:rPr>
          <w:rFonts w:cstheme="minorHAnsi"/>
          <w:b/>
        </w:rPr>
      </w:pPr>
    </w:p>
    <w:p w14:paraId="20F99C58"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063B67AB" w14:textId="77777777" w:rsidTr="00587694">
            <w:tc>
              <w:tcPr>
                <w:tcW w:w="1728" w:type="dxa"/>
                <w:shd w:val="clear" w:color="auto" w:fill="F2F2F2" w:themeFill="background1" w:themeFillShade="F2"/>
              </w:tcPr>
              <w:p w14:paraId="22EF91FF" w14:textId="77777777" w:rsidR="0027035B" w:rsidRDefault="00000000">
                <w:r>
                  <w:t>Item Number</w:t>
                </w:r>
              </w:p>
            </w:tc>
            <w:tc>
              <w:tcPr>
                <w:tcW w:w="7848" w:type="dxa"/>
                <w:shd w:val="clear" w:color="auto" w:fill="F2F2F2" w:themeFill="background1" w:themeFillShade="F2"/>
              </w:tcPr>
              <w:p w14:paraId="5BC095B0" w14:textId="77777777" w:rsidR="0027035B" w:rsidRDefault="00000000">
                <w:r>
                  <w:t>Description</w:t>
                </w:r>
              </w:p>
            </w:tc>
          </w:tr>
          <w:tr w:rsidR="00DC1174" w:rsidRPr="006A5A32" w14:paraId="318C5C5D" w14:textId="77777777" w:rsidTr="00587694">
            <w:tc>
              <w:tcPr>
                <w:tcW w:w="1728" w:type="dxa"/>
                <w:shd w:val="clear" w:color="auto" w:fill="FFFFFF" w:themeFill="background1"/>
              </w:tcPr>
              <w:p w14:paraId="3004BFB9" w14:textId="77777777" w:rsidR="0027035B" w:rsidRDefault="00000000">
                <w:r>
                  <w:t>1</w:t>
                </w:r>
              </w:p>
            </w:tc>
            <w:tc>
              <w:tcPr>
                <w:tcW w:w="7848" w:type="dxa"/>
                <w:shd w:val="clear" w:color="auto" w:fill="FFFFFF" w:themeFill="background1"/>
              </w:tcPr>
              <w:p w14:paraId="413BE350" w14:textId="77777777" w:rsidR="0027035B" w:rsidRDefault="00000000">
                <w:r>
                  <w:t>Lawn/landscape restoration</w:t>
                </w:r>
              </w:p>
            </w:tc>
          </w:tr>
          <w:tr w:rsidR="00DC1174" w:rsidRPr="006A5A32" w14:paraId="70B4B065" w14:textId="77777777" w:rsidTr="00587694">
            <w:tc>
              <w:tcPr>
                <w:tcW w:w="1728" w:type="dxa"/>
                <w:shd w:val="clear" w:color="auto" w:fill="FFFFFF" w:themeFill="background1"/>
              </w:tcPr>
              <w:p w14:paraId="70C02FA1" w14:textId="77777777" w:rsidR="0027035B" w:rsidRDefault="00000000">
                <w:r>
                  <w:t>2</w:t>
                </w:r>
              </w:p>
            </w:tc>
            <w:tc>
              <w:tcPr>
                <w:tcW w:w="7848" w:type="dxa"/>
                <w:shd w:val="clear" w:color="auto" w:fill="FFFFFF" w:themeFill="background1"/>
              </w:tcPr>
              <w:p w14:paraId="17F01725" w14:textId="77777777" w:rsidR="0027035B" w:rsidRDefault="00000000">
                <w:r>
                  <w:t>Concrete pour back at street</w:t>
                </w:r>
              </w:p>
            </w:tc>
          </w:tr>
        </w:tbl>
      </w:sdtContent>
    </w:sdt>
    <w:p w14:paraId="5EDFF73E"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6F2EDD44" w14:textId="77777777" w:rsidTr="001D63B5">
        <w:trPr>
          <w:trHeight w:val="1020"/>
        </w:trPr>
        <w:tc>
          <w:tcPr>
            <w:tcW w:w="1287" w:type="dxa"/>
            <w:tcBorders>
              <w:top w:val="nil"/>
              <w:left w:val="nil"/>
              <w:bottom w:val="nil"/>
              <w:right w:val="nil"/>
            </w:tcBorders>
            <w:noWrap/>
            <w:hideMark/>
          </w:tcPr>
          <w:p w14:paraId="511CFCBC"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601891C2"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draws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299CBB09" w14:textId="77777777" w:rsidR="00086BF5" w:rsidRDefault="00086BF5" w:rsidP="00CE24AE">
            <w:pPr>
              <w:spacing w:after="0" w:line="240" w:lineRule="auto"/>
              <w:rPr>
                <w:rFonts w:eastAsia="Times New Roman" w:cstheme="minorHAnsi"/>
              </w:rPr>
            </w:pPr>
          </w:p>
          <w:p w14:paraId="7CC00FE6" w14:textId="77777777" w:rsidR="00F4363E" w:rsidRPr="006A5A32" w:rsidRDefault="00F4363E" w:rsidP="00CE24AE">
            <w:pPr>
              <w:spacing w:after="0" w:line="240" w:lineRule="auto"/>
              <w:rPr>
                <w:rFonts w:eastAsia="Times New Roman" w:cstheme="minorHAnsi"/>
              </w:rPr>
            </w:pPr>
          </w:p>
        </w:tc>
      </w:tr>
      <w:tr w:rsidR="00F4363E" w:rsidRPr="006A5A32" w14:paraId="225A48E9" w14:textId="77777777" w:rsidTr="003D7D03">
        <w:trPr>
          <w:trHeight w:val="300"/>
        </w:trPr>
        <w:tc>
          <w:tcPr>
            <w:tcW w:w="1287" w:type="dxa"/>
            <w:tcBorders>
              <w:top w:val="nil"/>
              <w:left w:val="nil"/>
              <w:bottom w:val="nil"/>
              <w:right w:val="nil"/>
            </w:tcBorders>
            <w:hideMark/>
          </w:tcPr>
          <w:p w14:paraId="73EB7D80"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2C3A84D2" w14:textId="77777777" w:rsidR="00F4363E" w:rsidRDefault="00A04173" w:rsidP="00F4363E">
            <w:pPr>
              <w:spacing w:after="0" w:line="240" w:lineRule="auto"/>
              <w:rPr>
                <w:rFonts w:eastAsia="Times New Roman" w:cstheme="minorHAnsi"/>
              </w:rPr>
            </w:pPr>
            <w:r>
              <w:rPr>
                <w:rFonts w:eastAsia="Times New Roman" w:cstheme="minorHAnsi"/>
              </w:rPr>
              <w:t>Quality control is crucial; unacceptable work and/or finishes which do not fall within industry standards will be replaced at no additional cost to the Contractor/Owner. Clean up your work on a daily basis to the dumpster on site provided by McNeil Company.</w:t>
            </w:r>
          </w:p>
          <w:p w14:paraId="5C0646BA" w14:textId="77777777" w:rsidR="00086BF5" w:rsidRDefault="00086BF5" w:rsidP="00F4363E">
            <w:pPr>
              <w:spacing w:after="0" w:line="240" w:lineRule="auto"/>
              <w:rPr>
                <w:rFonts w:eastAsia="Times New Roman" w:cstheme="minorHAnsi"/>
              </w:rPr>
            </w:pPr>
          </w:p>
          <w:p w14:paraId="77D4309F" w14:textId="77777777" w:rsidR="00F4363E" w:rsidRPr="006A5A32" w:rsidRDefault="00F4363E" w:rsidP="00F4363E">
            <w:pPr>
              <w:spacing w:after="0" w:line="240" w:lineRule="auto"/>
              <w:rPr>
                <w:rFonts w:eastAsia="Times New Roman" w:cstheme="minorHAnsi"/>
              </w:rPr>
            </w:pPr>
          </w:p>
        </w:tc>
      </w:tr>
      <w:tr w:rsidR="00F4363E" w:rsidRPr="006A5A32" w14:paraId="0EB65BDF" w14:textId="77777777" w:rsidTr="004E66E3">
        <w:trPr>
          <w:trHeight w:val="693"/>
        </w:trPr>
        <w:tc>
          <w:tcPr>
            <w:tcW w:w="1287" w:type="dxa"/>
            <w:tcBorders>
              <w:top w:val="nil"/>
              <w:left w:val="nil"/>
              <w:bottom w:val="nil"/>
              <w:right w:val="nil"/>
            </w:tcBorders>
            <w:hideMark/>
          </w:tcPr>
          <w:p w14:paraId="7CABE3F0"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69547176"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67919EB2" w14:textId="77777777" w:rsidR="00F4363E" w:rsidRDefault="00F4363E" w:rsidP="00F4363E">
            <w:pPr>
              <w:spacing w:after="0" w:line="240" w:lineRule="auto"/>
              <w:rPr>
                <w:rFonts w:eastAsia="Times New Roman" w:cstheme="minorHAnsi"/>
              </w:rPr>
            </w:pPr>
          </w:p>
          <w:p w14:paraId="588202E8" w14:textId="77777777" w:rsidR="00F4363E" w:rsidRPr="006A5A32" w:rsidRDefault="00F4363E" w:rsidP="00F4363E">
            <w:pPr>
              <w:spacing w:after="0" w:line="240" w:lineRule="auto"/>
              <w:rPr>
                <w:rFonts w:eastAsia="Times New Roman" w:cstheme="minorHAnsi"/>
              </w:rPr>
            </w:pPr>
          </w:p>
        </w:tc>
      </w:tr>
      <w:tr w:rsidR="00F4363E" w:rsidRPr="006A5A32" w14:paraId="4F09D658" w14:textId="77777777" w:rsidTr="001D63B5">
        <w:trPr>
          <w:trHeight w:val="300"/>
        </w:trPr>
        <w:tc>
          <w:tcPr>
            <w:tcW w:w="1287" w:type="dxa"/>
            <w:tcBorders>
              <w:top w:val="nil"/>
              <w:left w:val="nil"/>
              <w:bottom w:val="nil"/>
              <w:right w:val="nil"/>
            </w:tcBorders>
            <w:hideMark/>
          </w:tcPr>
          <w:p w14:paraId="04EF2879"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65F04EBF" w14:textId="07FB10EE" w:rsidR="00F4363E" w:rsidRPr="001A2346" w:rsidRDefault="00B66548" w:rsidP="00F4363E">
            <w:pPr>
              <w:rPr>
                <w:color w:val="000000"/>
              </w:rPr>
            </w:pPr>
            <w:r>
              <w:rPr>
                <w:color w:val="000000"/>
              </w:rPr>
              <w:t>Utilities scheduled for any time – coordinate with Ron Milhan.</w:t>
            </w:r>
          </w:p>
        </w:tc>
      </w:tr>
      <w:tr w:rsidR="00F4363E" w:rsidRPr="006A5A32" w14:paraId="49635AFF" w14:textId="77777777" w:rsidTr="001D63B5">
        <w:trPr>
          <w:trHeight w:val="510"/>
        </w:trPr>
        <w:tc>
          <w:tcPr>
            <w:tcW w:w="1287" w:type="dxa"/>
            <w:tcBorders>
              <w:top w:val="nil"/>
              <w:left w:val="nil"/>
              <w:bottom w:val="nil"/>
              <w:right w:val="nil"/>
            </w:tcBorders>
            <w:noWrap/>
            <w:hideMark/>
          </w:tcPr>
          <w:p w14:paraId="4770C975"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4CED5F07" w14:textId="77777777"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69FCB395" w14:textId="77777777" w:rsidTr="001D63B5">
        <w:trPr>
          <w:trHeight w:val="510"/>
        </w:trPr>
        <w:tc>
          <w:tcPr>
            <w:tcW w:w="1287" w:type="dxa"/>
            <w:tcBorders>
              <w:top w:val="nil"/>
              <w:left w:val="nil"/>
              <w:bottom w:val="nil"/>
              <w:right w:val="nil"/>
            </w:tcBorders>
            <w:noWrap/>
          </w:tcPr>
          <w:p w14:paraId="03A6BF1C"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2EFE39D0" w14:textId="77777777" w:rsidR="00F4363E" w:rsidRPr="001D63B5" w:rsidRDefault="00F4363E" w:rsidP="00F4363E">
            <w:pPr>
              <w:rPr>
                <w:rFonts w:cstheme="minorHAnsi"/>
              </w:rPr>
            </w:pPr>
          </w:p>
        </w:tc>
      </w:tr>
    </w:tbl>
    <w:p w14:paraId="1E823EDC" w14:textId="77777777" w:rsidR="0077312A" w:rsidRPr="006A5A32" w:rsidRDefault="0077312A" w:rsidP="00A163D2">
      <w:pPr>
        <w:keepNext/>
        <w:keepLines/>
        <w:rPr>
          <w:rFonts w:cstheme="minorHAnsi"/>
          <w:b/>
          <w:noProof/>
        </w:rPr>
      </w:pPr>
      <w:r w:rsidRPr="006A5A32">
        <w:rPr>
          <w:rFonts w:cstheme="minorHAnsi"/>
          <w:b/>
          <w:noProof/>
        </w:rPr>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08179E41" w14:textId="77777777" w:rsidTr="007E2135">
        <w:tc>
          <w:tcPr>
            <w:tcW w:w="3798" w:type="dxa"/>
          </w:tcPr>
          <w:p w14:paraId="05B24EB3" w14:textId="77777777" w:rsidR="00641D7B" w:rsidRPr="006A5A32" w:rsidRDefault="00641D7B" w:rsidP="00A163D2">
            <w:pPr>
              <w:keepNext/>
              <w:keepLines/>
              <w:rPr>
                <w:rFonts w:cstheme="minorHAnsi"/>
                <w:noProof/>
              </w:rPr>
            </w:pPr>
            <w:r w:rsidRPr="006A5A32">
              <w:rPr>
                <w:rFonts w:cstheme="minorHAnsi"/>
                <w:noProof/>
              </w:rPr>
              <w:t xml:space="preserve">Simon Plumbing, Inc.                                  </w:t>
            </w:r>
          </w:p>
        </w:tc>
        <w:tc>
          <w:tcPr>
            <w:tcW w:w="1101" w:type="dxa"/>
          </w:tcPr>
          <w:p w14:paraId="2481D52A" w14:textId="77777777" w:rsidR="00641D7B" w:rsidRPr="006A5A32" w:rsidRDefault="00641D7B" w:rsidP="00A163D2">
            <w:pPr>
              <w:keepNext/>
              <w:keepLines/>
              <w:jc w:val="center"/>
              <w:rPr>
                <w:rFonts w:cstheme="minorHAnsi"/>
                <w:noProof/>
              </w:rPr>
            </w:pPr>
          </w:p>
        </w:tc>
        <w:tc>
          <w:tcPr>
            <w:tcW w:w="3309" w:type="dxa"/>
          </w:tcPr>
          <w:p w14:paraId="23DB5F36"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31E061E0" w14:textId="77777777" w:rsidR="00641D7B" w:rsidRPr="006A5A32" w:rsidRDefault="00641D7B" w:rsidP="00A163D2">
            <w:pPr>
              <w:keepNext/>
              <w:keepLines/>
              <w:jc w:val="center"/>
              <w:rPr>
                <w:rFonts w:cstheme="minorHAnsi"/>
                <w:noProof/>
              </w:rPr>
            </w:pPr>
          </w:p>
        </w:tc>
      </w:tr>
      <w:tr w:rsidR="00E927BB" w:rsidRPr="006A5A32" w14:paraId="7DFEFE93" w14:textId="77777777" w:rsidTr="007E2135">
        <w:tc>
          <w:tcPr>
            <w:tcW w:w="3798" w:type="dxa"/>
          </w:tcPr>
          <w:p w14:paraId="0D1EC8DB" w14:textId="77777777" w:rsidR="00E64785" w:rsidRDefault="00E64785" w:rsidP="00A163D2">
            <w:pPr>
              <w:keepNext/>
              <w:keepLines/>
              <w:rPr>
                <w:rFonts w:cstheme="minorHAnsi"/>
                <w:b/>
                <w:noProof/>
              </w:rPr>
            </w:pPr>
          </w:p>
          <w:p w14:paraId="710C3799"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7CBDD1B4" w14:textId="77777777" w:rsidR="00E64785" w:rsidRDefault="00E64785" w:rsidP="00A163D2">
            <w:pPr>
              <w:keepNext/>
              <w:keepLines/>
              <w:rPr>
                <w:rFonts w:cstheme="minorHAnsi"/>
                <w:b/>
                <w:noProof/>
              </w:rPr>
            </w:pPr>
          </w:p>
          <w:p w14:paraId="1922E09A"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6A0F314F" w14:textId="77777777" w:rsidR="00E64785" w:rsidRDefault="00E64785" w:rsidP="00A163D2">
            <w:pPr>
              <w:keepNext/>
              <w:keepLines/>
              <w:rPr>
                <w:rFonts w:cstheme="minorHAnsi"/>
                <w:b/>
                <w:noProof/>
              </w:rPr>
            </w:pPr>
          </w:p>
          <w:p w14:paraId="63E39AD5"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2DB7D63D" w14:textId="77777777" w:rsidR="00E64785" w:rsidRDefault="00E64785" w:rsidP="00A163D2">
            <w:pPr>
              <w:keepNext/>
              <w:keepLines/>
              <w:rPr>
                <w:rFonts w:cstheme="minorHAnsi"/>
                <w:b/>
                <w:noProof/>
              </w:rPr>
            </w:pPr>
          </w:p>
          <w:p w14:paraId="00A2BB7B"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3ECE6277" w14:textId="77777777" w:rsidTr="007E2135">
        <w:tc>
          <w:tcPr>
            <w:tcW w:w="3798" w:type="dxa"/>
          </w:tcPr>
          <w:p w14:paraId="3A7943A4"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5924C1B8"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72289332"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19A3DFD3"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3788946D" w14:textId="77777777" w:rsidTr="007E2135">
        <w:tc>
          <w:tcPr>
            <w:tcW w:w="3798" w:type="dxa"/>
          </w:tcPr>
          <w:p w14:paraId="0EA44DA5" w14:textId="77777777" w:rsidR="00E64785" w:rsidRDefault="00E64785" w:rsidP="00A163D2">
            <w:pPr>
              <w:keepNext/>
              <w:keepLines/>
              <w:rPr>
                <w:rFonts w:cstheme="minorHAnsi"/>
                <w:noProof/>
              </w:rPr>
            </w:pPr>
          </w:p>
          <w:p w14:paraId="50436152"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43F97156" w14:textId="77777777" w:rsidR="00E927BB" w:rsidRPr="006A5A32" w:rsidRDefault="00E927BB" w:rsidP="00A163D2">
            <w:pPr>
              <w:keepNext/>
              <w:keepLines/>
              <w:jc w:val="center"/>
              <w:rPr>
                <w:rFonts w:cstheme="minorHAnsi"/>
                <w:noProof/>
              </w:rPr>
            </w:pPr>
          </w:p>
        </w:tc>
        <w:tc>
          <w:tcPr>
            <w:tcW w:w="3309" w:type="dxa"/>
          </w:tcPr>
          <w:p w14:paraId="537DD552" w14:textId="77777777" w:rsidR="00E64785" w:rsidRDefault="00E64785" w:rsidP="00A163D2">
            <w:pPr>
              <w:keepNext/>
              <w:keepLines/>
              <w:rPr>
                <w:rFonts w:cstheme="minorHAnsi"/>
                <w:noProof/>
              </w:rPr>
            </w:pPr>
          </w:p>
          <w:p w14:paraId="1D6D85E8"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0DB6C3F7" w14:textId="77777777" w:rsidR="00E927BB" w:rsidRPr="006A5A32" w:rsidRDefault="00E927BB" w:rsidP="00A163D2">
            <w:pPr>
              <w:keepNext/>
              <w:keepLines/>
              <w:jc w:val="center"/>
              <w:rPr>
                <w:rFonts w:cstheme="minorHAnsi"/>
                <w:noProof/>
              </w:rPr>
            </w:pPr>
          </w:p>
        </w:tc>
      </w:tr>
      <w:tr w:rsidR="00E927BB" w:rsidRPr="006A5A32" w14:paraId="2564394F" w14:textId="77777777" w:rsidTr="007E2135">
        <w:tc>
          <w:tcPr>
            <w:tcW w:w="3798" w:type="dxa"/>
          </w:tcPr>
          <w:p w14:paraId="0DB2EE32"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2468AA6A" w14:textId="77777777" w:rsidR="00E927BB" w:rsidRPr="006A5A32" w:rsidRDefault="00E927BB" w:rsidP="00A163D2">
            <w:pPr>
              <w:keepNext/>
              <w:keepLines/>
              <w:jc w:val="center"/>
              <w:rPr>
                <w:rFonts w:cstheme="minorHAnsi"/>
                <w:noProof/>
              </w:rPr>
            </w:pPr>
          </w:p>
        </w:tc>
        <w:tc>
          <w:tcPr>
            <w:tcW w:w="3309" w:type="dxa"/>
          </w:tcPr>
          <w:p w14:paraId="5E5E6B77"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674D8E98" w14:textId="77777777" w:rsidR="00E927BB" w:rsidRPr="006A5A32" w:rsidRDefault="00E927BB" w:rsidP="00A163D2">
            <w:pPr>
              <w:keepNext/>
              <w:keepLines/>
              <w:jc w:val="center"/>
              <w:rPr>
                <w:rFonts w:cstheme="minorHAnsi"/>
                <w:noProof/>
              </w:rPr>
            </w:pPr>
          </w:p>
        </w:tc>
      </w:tr>
      <w:tr w:rsidR="00E927BB" w:rsidRPr="006A5A32" w14:paraId="191536BD" w14:textId="77777777" w:rsidTr="007E2135">
        <w:tc>
          <w:tcPr>
            <w:tcW w:w="3798" w:type="dxa"/>
          </w:tcPr>
          <w:p w14:paraId="10F7483F" w14:textId="77777777" w:rsidR="00E64785" w:rsidRDefault="00E64785" w:rsidP="00A163D2">
            <w:pPr>
              <w:keepNext/>
              <w:keepLines/>
              <w:rPr>
                <w:rFonts w:cstheme="minorHAnsi"/>
                <w:noProof/>
              </w:rPr>
            </w:pPr>
          </w:p>
          <w:p w14:paraId="799B435E"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54746CFA" w14:textId="77777777" w:rsidR="00E927BB" w:rsidRPr="006A5A32" w:rsidRDefault="00E927BB" w:rsidP="00A163D2">
            <w:pPr>
              <w:keepNext/>
              <w:keepLines/>
              <w:jc w:val="center"/>
              <w:rPr>
                <w:rFonts w:cstheme="minorHAnsi"/>
                <w:noProof/>
              </w:rPr>
            </w:pPr>
          </w:p>
        </w:tc>
        <w:tc>
          <w:tcPr>
            <w:tcW w:w="3309" w:type="dxa"/>
          </w:tcPr>
          <w:p w14:paraId="1185882B" w14:textId="77777777" w:rsidR="00E64785" w:rsidRDefault="00E64785" w:rsidP="00A163D2">
            <w:pPr>
              <w:keepNext/>
              <w:keepLines/>
              <w:rPr>
                <w:rFonts w:cstheme="minorHAnsi"/>
                <w:noProof/>
              </w:rPr>
            </w:pPr>
          </w:p>
          <w:p w14:paraId="4AC588D3"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171EF121" w14:textId="77777777" w:rsidR="00E927BB" w:rsidRPr="006A5A32" w:rsidRDefault="00E927BB" w:rsidP="00A163D2">
            <w:pPr>
              <w:keepNext/>
              <w:keepLines/>
              <w:jc w:val="center"/>
              <w:rPr>
                <w:rFonts w:cstheme="minorHAnsi"/>
                <w:noProof/>
              </w:rPr>
            </w:pPr>
          </w:p>
        </w:tc>
      </w:tr>
      <w:tr w:rsidR="00E927BB" w:rsidRPr="006A5A32" w14:paraId="49B1F6D7" w14:textId="77777777" w:rsidTr="007E2135">
        <w:tc>
          <w:tcPr>
            <w:tcW w:w="3798" w:type="dxa"/>
          </w:tcPr>
          <w:p w14:paraId="5DE1A987"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35319B14" w14:textId="77777777" w:rsidR="00E927BB" w:rsidRPr="006A5A32" w:rsidRDefault="00E927BB" w:rsidP="00A163D2">
            <w:pPr>
              <w:keepNext/>
              <w:keepLines/>
              <w:jc w:val="center"/>
              <w:rPr>
                <w:rFonts w:cstheme="minorHAnsi"/>
                <w:noProof/>
              </w:rPr>
            </w:pPr>
          </w:p>
        </w:tc>
        <w:tc>
          <w:tcPr>
            <w:tcW w:w="3309" w:type="dxa"/>
          </w:tcPr>
          <w:p w14:paraId="4B170B7B"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4E2056E2" w14:textId="77777777" w:rsidR="00E927BB" w:rsidRPr="006A5A32" w:rsidRDefault="00E927BB" w:rsidP="00A163D2">
            <w:pPr>
              <w:keepNext/>
              <w:keepLines/>
              <w:jc w:val="center"/>
              <w:rPr>
                <w:rFonts w:cstheme="minorHAnsi"/>
                <w:noProof/>
              </w:rPr>
            </w:pPr>
          </w:p>
        </w:tc>
      </w:tr>
    </w:tbl>
    <w:p w14:paraId="4B576EAC"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C2F11" w14:textId="77777777" w:rsidR="00D212C6" w:rsidRDefault="00D212C6" w:rsidP="0077312A">
      <w:pPr>
        <w:spacing w:after="0" w:line="240" w:lineRule="auto"/>
      </w:pPr>
      <w:r>
        <w:separator/>
      </w:r>
    </w:p>
  </w:endnote>
  <w:endnote w:type="continuationSeparator" w:id="0">
    <w:p w14:paraId="5BEAB62A" w14:textId="77777777" w:rsidR="00D212C6" w:rsidRDefault="00D212C6"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75D7A"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Content>
      <w:sdt>
        <w:sdtPr>
          <w:rPr>
            <w:sz w:val="18"/>
          </w:rPr>
          <w:id w:val="1728636285"/>
          <w:docPartObj>
            <w:docPartGallery w:val="Page Numbers (Top of Page)"/>
            <w:docPartUnique/>
          </w:docPartObj>
        </w:sdtPr>
        <w:sdtContent>
          <w:p w14:paraId="21311B93"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73FB9929"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1D971"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E6289" w14:textId="77777777" w:rsidR="00D212C6" w:rsidRDefault="00D212C6" w:rsidP="0077312A">
      <w:pPr>
        <w:spacing w:after="0" w:line="240" w:lineRule="auto"/>
      </w:pPr>
      <w:r>
        <w:separator/>
      </w:r>
    </w:p>
  </w:footnote>
  <w:footnote w:type="continuationSeparator" w:id="0">
    <w:p w14:paraId="21030850" w14:textId="77777777" w:rsidR="00D212C6" w:rsidRDefault="00D212C6"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9DBCC"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B5AA0"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A4D61"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564A"/>
    <w:rsid w:val="002175B9"/>
    <w:rsid w:val="00233803"/>
    <w:rsid w:val="0025142B"/>
    <w:rsid w:val="0027035B"/>
    <w:rsid w:val="002733AF"/>
    <w:rsid w:val="0028583D"/>
    <w:rsid w:val="002C2212"/>
    <w:rsid w:val="002D6CC5"/>
    <w:rsid w:val="00334F41"/>
    <w:rsid w:val="003637BA"/>
    <w:rsid w:val="003710C7"/>
    <w:rsid w:val="003C467C"/>
    <w:rsid w:val="003C4B07"/>
    <w:rsid w:val="003D0D0F"/>
    <w:rsid w:val="003F3E83"/>
    <w:rsid w:val="004100A1"/>
    <w:rsid w:val="00461427"/>
    <w:rsid w:val="00470F3D"/>
    <w:rsid w:val="00480C65"/>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A51B6"/>
    <w:rsid w:val="00AB012D"/>
    <w:rsid w:val="00AB02CA"/>
    <w:rsid w:val="00AB035D"/>
    <w:rsid w:val="00AE0FA2"/>
    <w:rsid w:val="00AE3A61"/>
    <w:rsid w:val="00AF669E"/>
    <w:rsid w:val="00B004C9"/>
    <w:rsid w:val="00B024AA"/>
    <w:rsid w:val="00B1270C"/>
    <w:rsid w:val="00B36B4B"/>
    <w:rsid w:val="00B66548"/>
    <w:rsid w:val="00B96270"/>
    <w:rsid w:val="00BA1509"/>
    <w:rsid w:val="00BA265B"/>
    <w:rsid w:val="00BB5D69"/>
    <w:rsid w:val="00BC7147"/>
    <w:rsid w:val="00BD3EEE"/>
    <w:rsid w:val="00BE3652"/>
    <w:rsid w:val="00C01BEA"/>
    <w:rsid w:val="00C070A8"/>
    <w:rsid w:val="00C37B3E"/>
    <w:rsid w:val="00C63016"/>
    <w:rsid w:val="00C77E57"/>
    <w:rsid w:val="00C83E60"/>
    <w:rsid w:val="00CA1C47"/>
    <w:rsid w:val="00CB0A59"/>
    <w:rsid w:val="00CB4222"/>
    <w:rsid w:val="00CC1879"/>
    <w:rsid w:val="00CE084F"/>
    <w:rsid w:val="00CE24AE"/>
    <w:rsid w:val="00D05C14"/>
    <w:rsid w:val="00D212C6"/>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B8EAC17"/>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564A"/>
    <w:rsid w:val="0029313D"/>
    <w:rsid w:val="0029745E"/>
    <w:rsid w:val="002D690B"/>
    <w:rsid w:val="003710C7"/>
    <w:rsid w:val="003C2864"/>
    <w:rsid w:val="003F3E83"/>
    <w:rsid w:val="00446166"/>
    <w:rsid w:val="00470F3D"/>
    <w:rsid w:val="004B74DD"/>
    <w:rsid w:val="004F799C"/>
    <w:rsid w:val="0057404C"/>
    <w:rsid w:val="00576C14"/>
    <w:rsid w:val="0058011E"/>
    <w:rsid w:val="005A4704"/>
    <w:rsid w:val="005B3D3B"/>
    <w:rsid w:val="005C01F3"/>
    <w:rsid w:val="005E6163"/>
    <w:rsid w:val="005F6F72"/>
    <w:rsid w:val="0060370D"/>
    <w:rsid w:val="00632109"/>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A51B6"/>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525</Words>
  <Characters>2997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3</cp:revision>
  <dcterms:created xsi:type="dcterms:W3CDTF">2025-08-18T13:03:00Z</dcterms:created>
  <dcterms:modified xsi:type="dcterms:W3CDTF">2025-08-18T13:03:00Z</dcterms:modified>
</cp:coreProperties>
</file>